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E" w:rsidRDefault="0055326E" w:rsidP="00033F1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C96637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>CHAMADA PPGH/UNIFAP N. 05/2023 – PROCESSO SELETIVO PARA</w:t>
      </w:r>
      <w:r w:rsidRPr="00673F59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 xml:space="preserve"> BOLSAS DE ESTUDO DO </w:t>
      </w:r>
      <w:r w:rsidRPr="00673F59">
        <w:rPr>
          <w:rFonts w:ascii="Georgia" w:hAnsi="Georgia"/>
          <w:sz w:val="24"/>
          <w:szCs w:val="24"/>
        </w:rPr>
        <w:t>EDITAL Nº 38/2022 CAPES/FAPS</w:t>
      </w:r>
    </w:p>
    <w:p w:rsidR="0055326E" w:rsidRDefault="0055326E" w:rsidP="00033F1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1C79F7" w:rsidRDefault="001C79F7" w:rsidP="00033F1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55326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55326E">
        <w:rPr>
          <w:rFonts w:ascii="Georgia" w:eastAsia="Times New Roman" w:hAnsi="Georgia" w:cs="Times New Roman"/>
          <w:b/>
          <w:sz w:val="24"/>
          <w:szCs w:val="24"/>
          <w:lang w:eastAsia="pt-BR"/>
        </w:rPr>
        <w:t>ANEXO I</w:t>
      </w:r>
      <w:r w:rsidR="004E6786" w:rsidRPr="0055326E">
        <w:rPr>
          <w:rFonts w:ascii="Georgia" w:eastAsia="Times New Roman" w:hAnsi="Georgia" w:cs="Times New Roman"/>
          <w:b/>
          <w:sz w:val="24"/>
          <w:szCs w:val="24"/>
          <w:lang w:eastAsia="pt-BR"/>
        </w:rPr>
        <w:t>I</w:t>
      </w:r>
      <w:r w:rsidR="0055326E" w:rsidRPr="0055326E">
        <w:rPr>
          <w:rFonts w:ascii="Georgia" w:eastAsia="Times New Roman" w:hAnsi="Georgia" w:cs="Times New Roman"/>
          <w:b/>
          <w:sz w:val="24"/>
          <w:szCs w:val="24"/>
          <w:lang w:eastAsia="pt-BR"/>
        </w:rPr>
        <w:t>I</w:t>
      </w:r>
    </w:p>
    <w:p w:rsidR="00033F19" w:rsidRPr="004E6786" w:rsidRDefault="00033F19" w:rsidP="00033F1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b/>
          <w:sz w:val="24"/>
          <w:szCs w:val="24"/>
          <w:lang w:eastAsia="pt-BR"/>
        </w:rPr>
        <w:t>DECLARAÇÃO DE NÃO POSSUIR OUTRA MODALIDADE DE BOLSA</w:t>
      </w: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Eu, (nome completo), (nacionalidade),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(profissão), (endereço),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CPF n., discente 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do </w:t>
      </w:r>
      <w:r w:rsidR="00451B0D">
        <w:rPr>
          <w:rFonts w:ascii="Georgia" w:eastAsia="Times New Roman" w:hAnsi="Georgia" w:cs="Times New Roman"/>
          <w:sz w:val="24"/>
          <w:szCs w:val="24"/>
          <w:lang w:eastAsia="pt-BR"/>
        </w:rPr>
        <w:t xml:space="preserve">Programa de Pós-Graduação em História da Universidade Federal do Amapá 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>(PPGH/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Unifap), declaro para os</w:t>
      </w:r>
      <w:r w:rsidR="0039295B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devidos fins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não usufruir de qualquer outro tipo de </w:t>
      </w:r>
      <w:r w:rsidR="0039295B">
        <w:rPr>
          <w:rFonts w:ascii="Georgia" w:eastAsia="Times New Roman" w:hAnsi="Georgia" w:cs="Times New Roman"/>
          <w:sz w:val="24"/>
          <w:szCs w:val="24"/>
          <w:lang w:eastAsia="pt-BR"/>
        </w:rPr>
        <w:t xml:space="preserve">bolsa 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durante o período de vigência da 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>b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olsa pleiteada. Declaro, ainda, que estou ciente de que o não cumprimento deste Termo implica no cancelamento da 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>b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olsa concedida.</w:t>
      </w: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right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Local e data</w:t>
      </w: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Assinatura </w:t>
      </w:r>
      <w:proofErr w:type="gramStart"/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do(</w:t>
      </w:r>
      <w:proofErr w:type="gramEnd"/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a) bolsista:</w:t>
      </w:r>
    </w:p>
    <w:p w:rsidR="00FB2F25" w:rsidRPr="004E6786" w:rsidRDefault="00FB2F25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FB2F25" w:rsidRPr="004E6786" w:rsidSect="00CB6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3F19"/>
    <w:rsid w:val="00033F19"/>
    <w:rsid w:val="001C79F7"/>
    <w:rsid w:val="0039295B"/>
    <w:rsid w:val="00421C28"/>
    <w:rsid w:val="00451B0D"/>
    <w:rsid w:val="004E6786"/>
    <w:rsid w:val="0055326E"/>
    <w:rsid w:val="00B51CBA"/>
    <w:rsid w:val="00C96637"/>
    <w:rsid w:val="00CB645B"/>
    <w:rsid w:val="00CF3F12"/>
    <w:rsid w:val="00EC5E5B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10</cp:revision>
  <dcterms:created xsi:type="dcterms:W3CDTF">2021-08-02T16:50:00Z</dcterms:created>
  <dcterms:modified xsi:type="dcterms:W3CDTF">2023-07-27T17:51:00Z</dcterms:modified>
</cp:coreProperties>
</file>